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129406C6" wp14:paraId="003F6272" wp14:textId="4C1599DD">
      <w:pPr>
        <w:pStyle w:val="Title"/>
      </w:pPr>
      <w:r w:rsidR="129406C6">
        <w:rPr/>
        <w:t xml:space="preserve">                </w:t>
      </w:r>
      <w:r w:rsidRPr="129406C6" w:rsidR="129406C6">
        <w:rPr>
          <w:b w:val="1"/>
          <w:bCs w:val="1"/>
        </w:rPr>
        <w:t xml:space="preserve"> </w:t>
      </w:r>
      <w:r w:rsidRPr="129406C6" w:rsidR="129406C6">
        <w:rPr>
          <w:b w:val="1"/>
          <w:bCs w:val="1"/>
        </w:rPr>
        <w:t>My</w:t>
      </w:r>
      <w:r w:rsidRPr="129406C6" w:rsidR="129406C6">
        <w:rPr>
          <w:b w:val="1"/>
          <w:bCs w:val="1"/>
        </w:rPr>
        <w:t xml:space="preserve"> </w:t>
      </w:r>
      <w:r w:rsidRPr="129406C6" w:rsidR="129406C6">
        <w:rPr>
          <w:b w:val="1"/>
          <w:bCs w:val="1"/>
        </w:rPr>
        <w:t>favourite</w:t>
      </w:r>
      <w:r w:rsidRPr="129406C6" w:rsidR="129406C6">
        <w:rPr>
          <w:b w:val="1"/>
          <w:bCs w:val="1"/>
        </w:rPr>
        <w:t xml:space="preserve"> </w:t>
      </w:r>
      <w:r w:rsidRPr="129406C6" w:rsidR="129406C6">
        <w:rPr>
          <w:b w:val="1"/>
          <w:bCs w:val="1"/>
        </w:rPr>
        <w:t>artist</w:t>
      </w:r>
    </w:p>
    <w:p w:rsidR="129406C6" w:rsidP="129406C6" w:rsidRDefault="129406C6" w14:paraId="7CD8D15D" w14:textId="319F91D1">
      <w:pPr>
        <w:pStyle w:val="Normal"/>
      </w:pPr>
    </w:p>
    <w:p w:rsidR="129406C6" w:rsidP="671B5F89" w:rsidRDefault="129406C6" w14:paraId="2E2DE119" w14:textId="04C08325">
      <w:pPr>
        <w:pStyle w:val="Normal"/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2"/>
          <w:szCs w:val="22"/>
          <w:lang w:val="en-US"/>
        </w:rPr>
      </w:pPr>
      <w:r w:rsidRPr="671B5F89" w:rsidR="671B5F89">
        <w:rPr>
          <w:b w:val="0"/>
          <w:bCs w:val="0"/>
          <w:lang w:val="en-US"/>
        </w:rPr>
        <w:t xml:space="preserve">My </w:t>
      </w:r>
      <w:r w:rsidRPr="671B5F89" w:rsidR="671B5F89">
        <w:rPr>
          <w:b w:val="1"/>
          <w:bCs w:val="1"/>
          <w:lang w:val="en-US"/>
        </w:rPr>
        <w:t>favourite</w:t>
      </w:r>
      <w:r w:rsidRPr="671B5F89" w:rsidR="671B5F89">
        <w:rPr>
          <w:b w:val="0"/>
          <w:bCs w:val="0"/>
          <w:lang w:val="en-US"/>
        </w:rPr>
        <w:t xml:space="preserve"> </w:t>
      </w:r>
      <w:r w:rsidRPr="671B5F89" w:rsidR="671B5F89">
        <w:rPr>
          <w:b w:val="1"/>
          <w:bCs w:val="1"/>
          <w:lang w:val="en-US"/>
        </w:rPr>
        <w:t>artis</w:t>
      </w:r>
      <w:r w:rsidRPr="671B5F89" w:rsidR="671B5F89">
        <w:rPr>
          <w:b w:val="0"/>
          <w:bCs w:val="0"/>
          <w:lang w:val="en-US"/>
        </w:rPr>
        <w:t xml:space="preserve">t is </w:t>
      </w:r>
      <w:r w:rsidRPr="671B5F89" w:rsidR="671B5F89">
        <w:rPr>
          <w:b w:val="1"/>
          <w:bCs w:val="1"/>
          <w:lang w:val="en-US"/>
        </w:rPr>
        <w:t>Leorando</w:t>
      </w:r>
      <w:r w:rsidRPr="671B5F89" w:rsidR="671B5F89">
        <w:rPr>
          <w:b w:val="1"/>
          <w:bCs w:val="1"/>
          <w:lang w:val="en-US"/>
        </w:rPr>
        <w:t xml:space="preserve"> Da Vinci.</w:t>
      </w:r>
      <w:r w:rsidRPr="671B5F89" w:rsidR="671B5F89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ECECEC"/>
          <w:sz w:val="24"/>
          <w:szCs w:val="24"/>
          <w:lang w:val="en-US"/>
        </w:rPr>
        <w:t xml:space="preserve"> </w:t>
      </w:r>
      <w:r w:rsidRPr="671B5F89" w:rsidR="671B5F89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Leonardo da Vinci is a </w:t>
      </w:r>
      <w:r w:rsidRPr="671B5F89" w:rsidR="671B5F89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towering figure of the</w:t>
      </w:r>
      <w:r w:rsidRPr="671B5F89" w:rsidR="671B5F89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71B5F89" w:rsidR="671B5F89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Renaissance</w:t>
      </w:r>
      <w:r w:rsidRPr="671B5F89" w:rsidR="671B5F89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671B5F89" w:rsidR="671B5F89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was a</w:t>
      </w:r>
      <w:r w:rsidRPr="671B5F89" w:rsidR="671B5F89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polymath</w:t>
      </w:r>
      <w:r w:rsidRPr="671B5F89" w:rsidR="671B5F89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whose </w:t>
      </w:r>
      <w:r w:rsidRPr="671B5F89" w:rsidR="671B5F89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genius spanned a multitude of disciplines</w:t>
      </w:r>
      <w:r w:rsidRPr="671B5F89" w:rsidR="671B5F89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 Born in Vinci, Italy, in 1452, Da Vinci's</w:t>
      </w:r>
      <w:r w:rsidRPr="671B5F89" w:rsidR="671B5F89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insatiable curiosity led him to excel as a</w:t>
      </w:r>
      <w:r w:rsidRPr="671B5F89" w:rsidR="671B5F89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71B5F89" w:rsidR="671B5F89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painter, sculptor, architect, scientist, engineer, and inventor</w:t>
      </w:r>
      <w:r w:rsidRPr="671B5F89" w:rsidR="671B5F89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 His</w:t>
      </w:r>
      <w:r w:rsidRPr="671B5F89" w:rsidR="671B5F89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artistic</w:t>
      </w:r>
      <w:r w:rsidRPr="671B5F89" w:rsidR="671B5F89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71B5F89" w:rsidR="671B5F89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masterpieces</w:t>
      </w:r>
      <w:r w:rsidRPr="671B5F89" w:rsidR="671B5F89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such as the</w:t>
      </w:r>
      <w:r w:rsidRPr="671B5F89" w:rsidR="671B5F89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"Mona Lisa" and "The Last Supper,"</w:t>
      </w:r>
      <w:r w:rsidRPr="671B5F89" w:rsidR="671B5F89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are celebrated for </w:t>
      </w:r>
      <w:r w:rsidRPr="671B5F89" w:rsidR="671B5F89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their meticulous attention to detail</w:t>
      </w:r>
      <w:r w:rsidRPr="671B5F89" w:rsidR="671B5F89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671B5F89" w:rsidR="671B5F89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innovative use of perspective</w:t>
      </w:r>
      <w:r w:rsidRPr="671B5F89" w:rsidR="671B5F89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and profound </w:t>
      </w:r>
      <w:r w:rsidRPr="671B5F89" w:rsidR="671B5F89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emotional depth</w:t>
      </w:r>
      <w:r w:rsidRPr="671B5F89" w:rsidR="671B5F89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 Beyond his artistic endeavors, Da Vinci's</w:t>
      </w:r>
      <w:r w:rsidRPr="671B5F89" w:rsidR="671B5F89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notebooks reveal a mind</w:t>
      </w:r>
      <w:r w:rsidRPr="671B5F89" w:rsidR="671B5F89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71B5F89" w:rsidR="671B5F89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constantly exploring and questioning the natural world</w:t>
      </w:r>
      <w:r w:rsidRPr="671B5F89" w:rsidR="671B5F89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pioneering studies in anatomy, botany, and flight centuries ahead of his time. His </w:t>
      </w:r>
      <w:r w:rsidRPr="671B5F89" w:rsidR="671B5F89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visionary designs for</w:t>
      </w:r>
      <w:r w:rsidRPr="671B5F89" w:rsidR="671B5F89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71B5F89" w:rsidR="671B5F89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inventions like flying machines, tanks, and hydraulic systems</w:t>
      </w:r>
      <w:r w:rsidRPr="671B5F89" w:rsidR="671B5F89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were often centuries ahead of the technology of his day. Leonardo da Vinci's</w:t>
      </w:r>
      <w:r w:rsidRPr="671B5F89" w:rsidR="671B5F89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enduring legacy </w:t>
      </w:r>
      <w:r w:rsidRPr="671B5F89" w:rsidR="671B5F89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lies not only in his groundbreaking contributions to art and science but also in his embodiment of the Renaissance ideal of the "Renaissance Man,"</w:t>
      </w:r>
      <w:r w:rsidRPr="671B5F89" w:rsidR="671B5F89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 person </w:t>
      </w:r>
      <w:r w:rsidRPr="671B5F89" w:rsidR="671B5F89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capable of mastering multiple disciplines and bridging the gap between art and science.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DlgbEb8qH1Coph" int2:id="QCtx5UsM">
      <int2:state int2:type="AugLoop_Text_Critique" int2:value="Rejected"/>
    </int2:textHash>
    <int2:textHash int2:hashCode="tH82PitDDAZH8U" int2:id="uQf60loE">
      <int2:state int2:type="AugLoop_Text_Critique" int2:value="Rejected"/>
    </int2:textHash>
    <int2:textHash int2:hashCode="zdT4dAlQRfSuZn" int2:id="URjvrZpc">
      <int2:state int2:type="AugLoop_Text_Critique" int2:value="Rejected"/>
    </int2:textHash>
    <int2:textHash int2:hashCode="ZVeE/nSEuKApfg" int2:id="h0AJ0ov1">
      <int2:state int2:type="AugLoop_Text_Critique" int2:value="Rejected"/>
    </int2:textHash>
    <int2:textHash int2:hashCode="VQUfJTG9pO/ymK" int2:id="1JjuDtPz">
      <int2:state int2:type="AugLoop_Text_Critique" int2:value="Rejected"/>
    </int2:textHash>
    <int2:textHash int2:hashCode="zPQYv4ckS1is69" int2:id="JTRTjHaB">
      <int2:state int2:type="AugLoop_Text_Critique" int2:value="Rejected"/>
    </int2:textHash>
    <int2:textHash int2:hashCode="YUyyZhuUJyZwwO" int2:id="pLQhDJjD">
      <int2:state int2:type="AugLoop_Text_Critique" int2:value="Rejected"/>
    </int2:textHash>
    <int2:textHash int2:hashCode="Ps4UcfRPYxd8vD" int2:id="fvMQVYTy">
      <int2:state int2:type="AugLoop_Text_Critique" int2:value="Rejected"/>
    </int2:textHash>
    <int2:textHash int2:hashCode="gkFoto0BN6C4RG" int2:id="sE0vmZJ6">
      <int2:state int2:type="AugLoop_Text_Critique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835908F"/>
    <w:rsid w:val="129406C6"/>
    <w:rsid w:val="5835908F"/>
    <w:rsid w:val="671B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5908F"/>
  <w15:chartTrackingRefBased/>
  <w15:docId w15:val="{3A44CD2A-21BC-4489-BDFD-07788FC42BF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TitleChar" w:customStyle="1" mc:Ignorable="w14">
    <w:name xmlns:w="http://schemas.openxmlformats.org/wordprocessingml/2006/main" w:val="Title Char"/>
    <w:basedOn xmlns:w="http://schemas.openxmlformats.org/wordprocessingml/2006/main" w:val="DefaultParagraphFont"/>
    <w:link xmlns:w="http://schemas.openxmlformats.org/wordprocessingml/2006/main" w:val="Title"/>
    <w:uiPriority xmlns:w="http://schemas.openxmlformats.org/wordprocessingml/2006/main" w:val="10"/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  <w:style xmlns:w14="http://schemas.microsoft.com/office/word/2010/wordml" xmlns:mc="http://schemas.openxmlformats.org/markup-compatibility/2006" xmlns:w="http://schemas.openxmlformats.org/wordprocessingml/2006/main" w:type="paragraph" w:styleId="Title" mc:Ignorable="w14">
    <w:name xmlns:w="http://schemas.openxmlformats.org/wordprocessingml/2006/main" w:val="Title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TitleChar"/>
    <w:uiPriority xmlns:w="http://schemas.openxmlformats.org/wordprocessingml/2006/main" w:val="10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  <w:contextualSpacing xmlns:w="http://schemas.openxmlformats.org/wordprocessingml/2006/main"/>
    </w:pPr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9c29fe2859324db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2024-04-11T15:18:56.2193813Z</dcterms:created>
  <dcterms:modified xsi:type="dcterms:W3CDTF">2024-04-11T15:30:26.6565439Z</dcterms:modified>
  <dc:creator>Κωνσταντίνος Πετρίδης</dc:creator>
  <lastModifiedBy>Κωνσταντίνος Πετρίδης</lastModifiedBy>
</coreProperties>
</file>